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433A" w:rsidRDefault="00CE433A" w:rsidP="00CE433A">
      <w:pPr>
        <w:jc w:val="right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mk-MK"/>
        </w:rPr>
        <w:t>1</w:t>
      </w:r>
      <w:r>
        <w:rPr>
          <w:rFonts w:asciiTheme="majorHAnsi" w:hAnsiTheme="majorHAnsi" w:cstheme="majorHAnsi"/>
          <w:b/>
          <w:sz w:val="28"/>
        </w:rPr>
        <w:t>0b</w:t>
      </w:r>
    </w:p>
    <w:p w:rsidR="00711427" w:rsidRDefault="00711427">
      <w:pPr>
        <w:jc w:val="center"/>
        <w:divId w:val="933439086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  <w:lang w:val="mk-MK"/>
        </w:rPr>
        <w:t>З  А  П  И  С  Н  И  К</w:t>
      </w:r>
    </w:p>
    <w:p w:rsidR="00711427" w:rsidRDefault="00711427">
      <w:pPr>
        <w:jc w:val="center"/>
        <w:divId w:val="933439086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lang w:val="mk-MK"/>
        </w:rPr>
        <w:t>За гласови</w:t>
      </w:r>
      <w:r>
        <w:rPr>
          <w:rFonts w:asciiTheme="majorHAnsi" w:hAnsiTheme="majorHAnsi" w:cstheme="majorHAnsi"/>
          <w:b/>
        </w:rPr>
        <w:t xml:space="preserve">, </w:t>
      </w:r>
      <w:r>
        <w:rPr>
          <w:rFonts w:asciiTheme="majorHAnsi" w:hAnsiTheme="majorHAnsi" w:cstheme="majorHAnsi"/>
          <w:b/>
          <w:lang w:val="mk-MK"/>
        </w:rPr>
        <w:t xml:space="preserve">сумирање и потврдување на резултати од ОИК за </w:t>
      </w:r>
      <w:proofErr w:type="spellStart"/>
      <w:r>
        <w:rPr>
          <w:rFonts w:asciiTheme="majorHAnsi" w:hAnsiTheme="majorHAnsi" w:cstheme="majorHAnsi"/>
          <w:b/>
        </w:rPr>
        <w:t>локален</w:t>
      </w:r>
      <w:proofErr w:type="spellEnd"/>
      <w:r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совет</w:t>
      </w:r>
      <w:proofErr w:type="spellEnd"/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</w:rPr>
        <w:br/>
        <w:t xml:space="preserve">____________________________ </w:t>
      </w:r>
      <w:r>
        <w:rPr>
          <w:rFonts w:asciiTheme="majorHAnsi" w:hAnsiTheme="majorHAnsi" w:cstheme="majorHAnsi"/>
          <w:b/>
          <w:lang w:val="mk-MK"/>
        </w:rPr>
        <w:t xml:space="preserve">за избор на </w:t>
      </w:r>
      <w:r w:rsidR="00244C87">
        <w:rPr>
          <w:rFonts w:asciiTheme="majorHAnsi" w:hAnsiTheme="majorHAnsi" w:cstheme="majorHAnsi"/>
          <w:b/>
          <w:lang w:val="mk-MK"/>
        </w:rPr>
        <w:t xml:space="preserve">членови на </w:t>
      </w:r>
      <w:r w:rsidR="00E80470">
        <w:rPr>
          <w:rFonts w:asciiTheme="majorHAnsi" w:hAnsiTheme="majorHAnsi" w:cstheme="majorHAnsi"/>
          <w:b/>
          <w:lang w:val="mk-MK"/>
        </w:rPr>
        <w:t xml:space="preserve">советот </w:t>
      </w:r>
      <w:r>
        <w:rPr>
          <w:rFonts w:asciiTheme="majorHAnsi" w:hAnsiTheme="majorHAnsi" w:cstheme="majorHAnsi"/>
          <w:b/>
          <w:lang w:val="mk-MK"/>
        </w:rPr>
        <w:t xml:space="preserve"> на </w:t>
      </w:r>
      <w:proofErr w:type="spellStart"/>
      <w:r>
        <w:rPr>
          <w:rFonts w:asciiTheme="majorHAnsi" w:hAnsiTheme="majorHAnsi" w:cstheme="majorHAnsi"/>
          <w:b/>
        </w:rPr>
        <w:t>Огранокот</w:t>
      </w:r>
      <w:proofErr w:type="spellEnd"/>
      <w:r>
        <w:rPr>
          <w:rFonts w:asciiTheme="majorHAnsi" w:hAnsiTheme="majorHAnsi" w:cstheme="majorHAnsi"/>
          <w:b/>
        </w:rPr>
        <w:t xml:space="preserve"> 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Вкупен број на примени изборни ливчиња</w:t>
      </w:r>
      <w:r>
        <w:rPr>
          <w:rFonts w:asciiTheme="majorHAnsi" w:hAnsiTheme="majorHAnsi" w:cstheme="majorHAnsi"/>
        </w:rPr>
        <w:t xml:space="preserve"> ________________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Време на почнување на гласање </w:t>
      </w:r>
      <w:r>
        <w:rPr>
          <w:rFonts w:asciiTheme="majorHAnsi" w:hAnsiTheme="majorHAnsi" w:cstheme="majorHAnsi"/>
        </w:rPr>
        <w:t xml:space="preserve"> _________</w:t>
      </w:r>
    </w:p>
    <w:p w:rsidR="00711427" w:rsidRDefault="00711427" w:rsidP="00711427">
      <w:pPr>
        <w:pStyle w:val="ListParagraph"/>
        <w:numPr>
          <w:ilvl w:val="0"/>
          <w:numId w:val="4"/>
        </w:numPr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Време на завршување на гласање </w:t>
      </w:r>
      <w:r>
        <w:rPr>
          <w:rFonts w:asciiTheme="majorHAnsi" w:hAnsiTheme="majorHAnsi" w:cstheme="majorHAnsi"/>
        </w:rPr>
        <w:t>________________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Доколку имало прекин на изборниот процес, да се наведат причините</w:t>
      </w:r>
      <w:r>
        <w:rPr>
          <w:rFonts w:asciiTheme="majorHAnsi" w:hAnsiTheme="majorHAnsi" w:cstheme="majorHAnsi"/>
        </w:rPr>
        <w:t>: ____________________________________________________________________________________________________________________________________________________________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избирачи на избирачко место согласно Избирачкиот список </w:t>
      </w:r>
      <w:r>
        <w:rPr>
          <w:rFonts w:asciiTheme="majorHAnsi" w:hAnsiTheme="majorHAnsi" w:cstheme="majorHAnsi"/>
        </w:rPr>
        <w:t>_________________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tabs>
          <w:tab w:val="left" w:pos="3710"/>
        </w:tabs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</w:t>
      </w:r>
      <w:proofErr w:type="spellStart"/>
      <w:r>
        <w:rPr>
          <w:rFonts w:asciiTheme="majorHAnsi" w:hAnsiTheme="majorHAnsi" w:cstheme="majorHAnsi"/>
          <w:lang w:val="mk-MK"/>
        </w:rPr>
        <w:t>неупотребни</w:t>
      </w:r>
      <w:proofErr w:type="spellEnd"/>
      <w:r>
        <w:rPr>
          <w:rFonts w:asciiTheme="majorHAnsi" w:hAnsiTheme="majorHAnsi" w:cstheme="majorHAnsi"/>
          <w:lang w:val="mk-MK"/>
        </w:rPr>
        <w:t xml:space="preserve"> </w:t>
      </w:r>
      <w:proofErr w:type="spellStart"/>
      <w:r>
        <w:rPr>
          <w:rFonts w:asciiTheme="majorHAnsi" w:hAnsiTheme="majorHAnsi" w:cstheme="majorHAnsi"/>
        </w:rPr>
        <w:t>гласачки</w:t>
      </w:r>
      <w:proofErr w:type="spellEnd"/>
      <w:r>
        <w:rPr>
          <w:rFonts w:asciiTheme="majorHAnsi" w:hAnsiTheme="majorHAnsi" w:cstheme="majorHAnsi"/>
          <w:lang w:val="mk-MK"/>
        </w:rPr>
        <w:t xml:space="preserve"> ливчиња </w:t>
      </w:r>
      <w:r>
        <w:rPr>
          <w:rFonts w:asciiTheme="majorHAnsi" w:hAnsiTheme="majorHAnsi" w:cstheme="majorHAnsi"/>
        </w:rPr>
        <w:t>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tabs>
          <w:tab w:val="left" w:pos="3710"/>
        </w:tabs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потпишани гласачи што гласале согласно екстрактот од избирачкиот список</w:t>
      </w:r>
      <w:r>
        <w:rPr>
          <w:rFonts w:asciiTheme="majorHAnsi" w:hAnsiTheme="majorHAnsi" w:cstheme="majorHAnsi"/>
        </w:rPr>
        <w:t>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tabs>
          <w:tab w:val="left" w:pos="3710"/>
        </w:tabs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 xml:space="preserve">Вкупниот број на гласачки ливчиња </w:t>
      </w:r>
      <w:proofErr w:type="spellStart"/>
      <w:r>
        <w:rPr>
          <w:rFonts w:asciiTheme="majorHAnsi" w:hAnsiTheme="majorHAnsi" w:cstheme="majorHAnsi"/>
        </w:rPr>
        <w:t>во</w:t>
      </w:r>
      <w:proofErr w:type="spellEnd"/>
      <w:r>
        <w:rPr>
          <w:rFonts w:asciiTheme="majorHAnsi" w:hAnsiTheme="majorHAnsi" w:cstheme="majorHAnsi"/>
          <w:lang w:val="mk-MK"/>
        </w:rPr>
        <w:t xml:space="preserve"> гласачка кутија </w:t>
      </w:r>
      <w:r>
        <w:rPr>
          <w:rFonts w:asciiTheme="majorHAnsi" w:hAnsiTheme="majorHAnsi" w:cstheme="majorHAnsi"/>
        </w:rPr>
        <w:t xml:space="preserve"> 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tabs>
          <w:tab w:val="left" w:pos="3710"/>
        </w:tabs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неважечки гласачки ливчиња</w:t>
      </w:r>
      <w:r>
        <w:rPr>
          <w:rFonts w:asciiTheme="majorHAnsi" w:hAnsiTheme="majorHAnsi" w:cstheme="majorHAnsi"/>
        </w:rPr>
        <w:t xml:space="preserve"> ______________</w:t>
      </w:r>
    </w:p>
    <w:p w:rsidR="00711427" w:rsidRDefault="00711427" w:rsidP="00711427">
      <w:pPr>
        <w:pStyle w:val="ListParagraph"/>
        <w:numPr>
          <w:ilvl w:val="0"/>
          <w:numId w:val="4"/>
        </w:numPr>
        <w:tabs>
          <w:tab w:val="left" w:pos="3710"/>
        </w:tabs>
        <w:spacing w:line="254" w:lineRule="auto"/>
        <w:divId w:val="9334390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mk-MK"/>
        </w:rPr>
        <w:t>Вкупниот број на важечки гласачки ливчиња</w:t>
      </w:r>
      <w:r>
        <w:rPr>
          <w:rFonts w:asciiTheme="majorHAnsi" w:hAnsiTheme="majorHAnsi" w:cstheme="majorHAnsi"/>
        </w:rPr>
        <w:t xml:space="preserve"> ______________</w:t>
      </w:r>
    </w:p>
    <w:p w:rsidR="00296C8D" w:rsidRPr="00296C8D" w:rsidRDefault="00296C8D" w:rsidP="00296C8D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5339"/>
        <w:gridCol w:w="2980"/>
      </w:tblGrid>
      <w:tr w:rsidR="00CA3A51" w:rsidTr="001A58FC">
        <w:tc>
          <w:tcPr>
            <w:tcW w:w="930" w:type="dxa"/>
            <w:vAlign w:val="center"/>
          </w:tcPr>
          <w:p w:rsidR="00CA3A51" w:rsidRDefault="008E6F53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 xml:space="preserve">Редовен </w:t>
            </w:r>
          </w:p>
          <w:p w:rsidR="008E6F53" w:rsidRPr="00C44C86" w:rsidRDefault="008E6F53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Број</w:t>
            </w:r>
          </w:p>
        </w:tc>
        <w:tc>
          <w:tcPr>
            <w:tcW w:w="5407" w:type="dxa"/>
            <w:vAlign w:val="center"/>
          </w:tcPr>
          <w:p w:rsidR="00CA3A51" w:rsidRPr="00C44C86" w:rsidRDefault="00405E7E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Име на Кандидатот</w:t>
            </w:r>
          </w:p>
        </w:tc>
        <w:tc>
          <w:tcPr>
            <w:tcW w:w="3013" w:type="dxa"/>
            <w:vAlign w:val="center"/>
          </w:tcPr>
          <w:p w:rsidR="00CA3A51" w:rsidRPr="00C44C86" w:rsidRDefault="00405E7E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  <w:lang w:val="mk-MK"/>
              </w:rPr>
              <w:t>Исвоени</w:t>
            </w:r>
            <w:proofErr w:type="spellEnd"/>
            <w:r>
              <w:rPr>
                <w:rFonts w:asciiTheme="majorHAnsi" w:hAnsiTheme="majorHAnsi" w:cstheme="majorHAnsi"/>
                <w:b/>
                <w:lang w:val="mk-MK"/>
              </w:rPr>
              <w:t xml:space="preserve"> гласови</w:t>
            </w:r>
          </w:p>
        </w:tc>
      </w:tr>
      <w:tr w:rsidR="00CA3A51" w:rsidTr="006317E7">
        <w:tc>
          <w:tcPr>
            <w:tcW w:w="930" w:type="dxa"/>
            <w:vAlign w:val="center"/>
          </w:tcPr>
          <w:p w:rsidR="00CA3A51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40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A3A51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1A58FC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42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6317E7"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1A58FC" w:rsidRDefault="00530C7B" w:rsidP="006317E7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13" w:type="dxa"/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1A58FC" w:rsidTr="001A58FC"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58FC" w:rsidRPr="00C44C86" w:rsidRDefault="00405E7E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lang w:val="mk-MK"/>
              </w:rPr>
              <w:t>Вкупно</w:t>
            </w:r>
          </w:p>
        </w:tc>
        <w:tc>
          <w:tcPr>
            <w:tcW w:w="3013" w:type="dxa"/>
            <w:tcBorders>
              <w:left w:val="single" w:sz="4" w:space="0" w:color="auto"/>
            </w:tcBorders>
          </w:tcPr>
          <w:p w:rsidR="001A58FC" w:rsidRDefault="001A58FC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13122D" w:rsidRDefault="0013122D" w:rsidP="0033370F">
      <w:pPr>
        <w:tabs>
          <w:tab w:val="left" w:pos="3710"/>
        </w:tabs>
        <w:jc w:val="center"/>
        <w:rPr>
          <w:rFonts w:asciiTheme="majorHAnsi" w:hAnsiTheme="majorHAnsi" w:cstheme="majorHAnsi"/>
          <w:sz w:val="14"/>
        </w:rPr>
      </w:pPr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Претседател</w:t>
      </w:r>
      <w:proofErr w:type="spellEnd"/>
      <w:r>
        <w:rPr>
          <w:rFonts w:asciiTheme="majorHAnsi" w:hAnsiTheme="majorHAnsi" w:cstheme="majorHAnsi"/>
          <w:b/>
        </w:rPr>
        <w:t>:</w:t>
      </w:r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, </w:t>
      </w:r>
      <w:proofErr w:type="spellStart"/>
      <w:r>
        <w:rPr>
          <w:rFonts w:asciiTheme="majorHAnsi" w:hAnsiTheme="majorHAnsi" w:cstheme="majorHAnsi"/>
          <w:sz w:val="14"/>
        </w:rPr>
        <w:t>презиме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потпис</w:t>
      </w:r>
      <w:proofErr w:type="spellEnd"/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Членови</w:t>
      </w:r>
      <w:proofErr w:type="spellEnd"/>
      <w:r>
        <w:rPr>
          <w:rFonts w:asciiTheme="majorHAnsi" w:hAnsiTheme="majorHAnsi" w:cstheme="majorHAnsi"/>
          <w:b/>
        </w:rPr>
        <w:t>:</w:t>
      </w:r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</w:t>
      </w: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, </w:t>
      </w:r>
      <w:proofErr w:type="spellStart"/>
      <w:r>
        <w:rPr>
          <w:rFonts w:asciiTheme="majorHAnsi" w:hAnsiTheme="majorHAnsi" w:cstheme="majorHAnsi"/>
          <w:sz w:val="14"/>
        </w:rPr>
        <w:t>презиме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потпис</w:t>
      </w:r>
      <w:proofErr w:type="spellEnd"/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   </w:t>
      </w: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, </w:t>
      </w:r>
      <w:proofErr w:type="spellStart"/>
      <w:r>
        <w:rPr>
          <w:rFonts w:asciiTheme="majorHAnsi" w:hAnsiTheme="majorHAnsi" w:cstheme="majorHAnsi"/>
          <w:sz w:val="14"/>
        </w:rPr>
        <w:t>презиме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потпис</w:t>
      </w:r>
      <w:proofErr w:type="spellEnd"/>
    </w:p>
    <w:p w:rsidR="007D0ED2" w:rsidRDefault="007D0ED2">
      <w:pPr>
        <w:tabs>
          <w:tab w:val="left" w:pos="3710"/>
        </w:tabs>
        <w:divId w:val="104857714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65728E" w:rsidRPr="007D0ED2" w:rsidRDefault="007D0ED2" w:rsidP="007D0ED2">
      <w:pPr>
        <w:tabs>
          <w:tab w:val="left" w:pos="3710"/>
        </w:tabs>
        <w:divId w:val="1048577141"/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 </w:t>
      </w:r>
      <w:proofErr w:type="spellStart"/>
      <w:r>
        <w:rPr>
          <w:rFonts w:asciiTheme="majorHAnsi" w:hAnsiTheme="majorHAnsi" w:cstheme="majorHAnsi"/>
          <w:sz w:val="14"/>
        </w:rPr>
        <w:t>Име</w:t>
      </w:r>
      <w:proofErr w:type="spellEnd"/>
      <w:r>
        <w:rPr>
          <w:rFonts w:asciiTheme="majorHAnsi" w:hAnsiTheme="majorHAnsi" w:cstheme="majorHAnsi"/>
          <w:sz w:val="14"/>
        </w:rPr>
        <w:t xml:space="preserve">, </w:t>
      </w:r>
      <w:proofErr w:type="spellStart"/>
      <w:r>
        <w:rPr>
          <w:rFonts w:asciiTheme="majorHAnsi" w:hAnsiTheme="majorHAnsi" w:cstheme="majorHAnsi"/>
          <w:sz w:val="14"/>
        </w:rPr>
        <w:t>презиме</w:t>
      </w:r>
      <w:proofErr w:type="spellEnd"/>
      <w:r>
        <w:rPr>
          <w:rFonts w:asciiTheme="majorHAnsi" w:hAnsiTheme="majorHAnsi" w:cstheme="majorHAnsi"/>
          <w:sz w:val="14"/>
        </w:rPr>
        <w:t xml:space="preserve"> и </w:t>
      </w:r>
      <w:proofErr w:type="spellStart"/>
      <w:r>
        <w:rPr>
          <w:rFonts w:asciiTheme="majorHAnsi" w:hAnsiTheme="majorHAnsi" w:cstheme="majorHAnsi"/>
          <w:sz w:val="14"/>
        </w:rPr>
        <w:t>потпис</w:t>
      </w:r>
      <w:proofErr w:type="spellEnd"/>
    </w:p>
    <w:sectPr w:rsidR="0065728E" w:rsidRPr="007D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72660">
    <w:abstractNumId w:val="1"/>
  </w:num>
  <w:num w:numId="2" w16cid:durableId="310910912">
    <w:abstractNumId w:val="0"/>
  </w:num>
  <w:num w:numId="3" w16cid:durableId="430513869">
    <w:abstractNumId w:val="2"/>
  </w:num>
  <w:num w:numId="4" w16cid:durableId="1700814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FB5"/>
    <w:rsid w:val="0006351C"/>
    <w:rsid w:val="00067ECA"/>
    <w:rsid w:val="000877FF"/>
    <w:rsid w:val="0013122D"/>
    <w:rsid w:val="001A58FC"/>
    <w:rsid w:val="00244C87"/>
    <w:rsid w:val="00296C8D"/>
    <w:rsid w:val="002F5A73"/>
    <w:rsid w:val="0033370F"/>
    <w:rsid w:val="00390351"/>
    <w:rsid w:val="00405E7E"/>
    <w:rsid w:val="00425402"/>
    <w:rsid w:val="00530C7B"/>
    <w:rsid w:val="005E1B50"/>
    <w:rsid w:val="0062209B"/>
    <w:rsid w:val="006317E7"/>
    <w:rsid w:val="0065728E"/>
    <w:rsid w:val="00711427"/>
    <w:rsid w:val="007D0ED2"/>
    <w:rsid w:val="008C31D9"/>
    <w:rsid w:val="008E6F53"/>
    <w:rsid w:val="0091395C"/>
    <w:rsid w:val="00956F71"/>
    <w:rsid w:val="00985D04"/>
    <w:rsid w:val="00A23C17"/>
    <w:rsid w:val="00A90D1E"/>
    <w:rsid w:val="00B563E8"/>
    <w:rsid w:val="00B81B4A"/>
    <w:rsid w:val="00BD1FB5"/>
    <w:rsid w:val="00C44C86"/>
    <w:rsid w:val="00CA3A51"/>
    <w:rsid w:val="00CE433A"/>
    <w:rsid w:val="00CE4BCA"/>
    <w:rsid w:val="00D11C59"/>
    <w:rsid w:val="00E4498B"/>
    <w:rsid w:val="00E80470"/>
    <w:rsid w:val="00F112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8A6F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fitim lloga..</cp:lastModifiedBy>
  <cp:revision>2</cp:revision>
  <dcterms:created xsi:type="dcterms:W3CDTF">2022-06-18T12:51:00Z</dcterms:created>
  <dcterms:modified xsi:type="dcterms:W3CDTF">2022-06-18T12:51:00Z</dcterms:modified>
</cp:coreProperties>
</file>